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Your Full Name</w:t>
      </w:r>
    </w:p>
    <w:p>
      <w:pPr>
        <w:spacing w:after="240"/>
      </w:pPr>
      <w:r>
        <w:rPr>
          <w:color w:val="5A6A8A"/>
          <w:sz w:val="18"/>
          <w:szCs w:val="18"/>
        </w:rPr>
        <w:t xml:space="preserve">Email: your.email@example.com   |   Phone: 07XXX XXXXXX   |   Location: City, UK   |   LinkedIn: linkedin.com/in/yourname</w:t>
      </w:r>
    </w:p>
    <w:p>
      <w:pPr>
        <w:pBdr>
          <w:bottom w:val="single" w:color="0D1545" w:sz="10" w:space="4"/>
        </w:pBdr>
        <w:spacing w:after="200"/>
      </w:pPr>
    </w:p>
    <w:p>
      <w:pPr>
        <w:pStyle w:val="Heading2"/>
      </w:pPr>
      <w:r>
        <w:t xml:space="preserve">Personal Statement</w:t>
      </w:r>
    </w:p>
    <w:p>
      <w:pPr>
        <w:spacing w:after="200"/>
      </w:pPr>
      <w:r>
        <w:t xml:space="preserve">A motivated and reliable individual seeking to build a career in Information Technology. [Briefly describe your background, what you're looking for, and what you can offer — e.g. 'Recently completed CompTIA A+ training and seeking an entry-level IT support role where I can apply my problem-solving skills and continue developing technical expertise.']</w:t>
      </w:r>
    </w:p>
    <w:p>
      <w:pPr>
        <w:pStyle w:val="Heading2"/>
      </w:pPr>
      <w:r>
        <w:t xml:space="preserve">Key Skills</w:t>
      </w:r>
    </w:p>
    <w:p>
      <w:pPr>
        <w:pStyle w:val="ListParagraph"/>
        <w:numPr>
          <w:ilvl w:val="0"/>
          <w:numId w:val="2"/>
        </w:numPr>
      </w:pPr>
      <w:r>
        <w:t xml:space="preserve">Windows 10/11 and Microsoft Office 365 — installation, configuration and troubleshooting</w:t>
      </w:r>
    </w:p>
    <w:p>
      <w:pPr>
        <w:pStyle w:val="ListParagraph"/>
        <w:numPr>
          <w:ilvl w:val="0"/>
          <w:numId w:val="2"/>
        </w:numPr>
      </w:pPr>
      <w:r>
        <w:t xml:space="preserve">Networking fundamentals — TCP/IP, DNS, DHCP, routers and switches</w:t>
      </w:r>
    </w:p>
    <w:p>
      <w:pPr>
        <w:pStyle w:val="ListParagraph"/>
        <w:numPr>
          <w:ilvl w:val="0"/>
          <w:numId w:val="2"/>
        </w:numPr>
      </w:pPr>
      <w:r>
        <w:t xml:space="preserve">Customer service and communication — explaining technical issues clearly to non-technical users</w:t>
      </w:r>
    </w:p>
    <w:p>
      <w:pPr>
        <w:pStyle w:val="ListParagraph"/>
        <w:numPr>
          <w:ilvl w:val="0"/>
          <w:numId w:val="2"/>
        </w:numPr>
      </w:pPr>
      <w:r>
        <w:t xml:space="preserve">Ticketing systems and IT support processes (e.g. ServiceNow, Spiceworks)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[Add 2-3 more skills relevant to the role you're applying for]</w:t>
      </w:r>
    </w:p>
    <w:p>
      <w:pPr>
        <w:pStyle w:val="Heading2"/>
      </w:pPr>
      <w:r>
        <w:t xml:space="preserve">Certifications &amp; Training</w:t>
      </w:r>
    </w:p>
    <w:p>
      <w:pPr>
        <w:pStyle w:val="ListParagraph"/>
        <w:numPr>
          <w:ilvl w:val="0"/>
          <w:numId w:val="2"/>
        </w:numPr>
      </w:pPr>
      <w:r>
        <w:t xml:space="preserve">CompTIA A+ / Network+ / Security+ (or in progress) — [Year]</w:t>
      </w:r>
    </w:p>
    <w:p>
      <w:pPr>
        <w:pStyle w:val="ListParagraph"/>
        <w:numPr>
          <w:ilvl w:val="0"/>
          <w:numId w:val="2"/>
        </w:numPr>
      </w:pPr>
      <w:r>
        <w:t xml:space="preserve">Microsoft Certified: Azure Fundamentals (AZ-900) — [Year]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Google IT Support Professional Certificate — [Year]</w:t>
      </w:r>
    </w:p>
    <w:p>
      <w:pPr>
        <w:pStyle w:val="Heading2"/>
      </w:pPr>
      <w:r>
        <w:t xml:space="preserve">Work Experience</w:t>
      </w:r>
    </w:p>
    <w:p>
      <w:pPr>
        <w:spacing w:after="40"/>
      </w:pPr>
      <w:r>
        <w:rPr>
          <w:b/>
          <w:bCs/>
        </w:rPr>
        <w:t xml:space="preserve">Job Title</w:t>
      </w:r>
      <w:r>
        <w:rPr>
          <w:color w:val="5A6A8A"/>
        </w:rPr>
        <w:t xml:space="preserve">  —  Company Name</w:t>
      </w:r>
      <w:r/>
    </w:p>
    <w:p>
      <w:pPr>
        <w:tabs>
          <w:tab w:val="right" w:pos="9026"/>
        </w:tabs>
        <w:spacing w:after="60"/>
      </w:pPr>
      <w:r>
        <w:rPr>
          <w:color w:val="5A6A8A"/>
          <w:sz w:val="18"/>
          <w:szCs w:val="18"/>
        </w:rPr>
        <w:t xml:space="preserve">Month Year – Present</w:t>
      </w:r>
    </w:p>
    <w:p>
      <w:pPr>
        <w:pStyle w:val="ListParagraph"/>
        <w:numPr>
          <w:ilvl w:val="0"/>
          <w:numId w:val="2"/>
        </w:numPr>
      </w:pPr>
      <w:r>
        <w:t xml:space="preserve">[Describe a key responsibility — start with an action verb, e.g. 'Resolved 30+ IT support tickets per week, achieving a 95% customer satisfaction rating.']</w:t>
      </w:r>
    </w:p>
    <w:p>
      <w:pPr>
        <w:pStyle w:val="ListParagraph"/>
        <w:numPr>
          <w:ilvl w:val="0"/>
          <w:numId w:val="2"/>
        </w:numPr>
      </w:pPr>
      <w:r>
        <w:t xml:space="preserve">[Add another responsibility or achievement]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[Add a third bullet point if relevant]</w:t>
      </w:r>
    </w:p>
    <w:p>
      <w:pPr>
        <w:spacing w:after="40"/>
      </w:pPr>
      <w:r>
        <w:rPr>
          <w:b/>
          <w:bCs/>
        </w:rPr>
        <w:t xml:space="preserve">Previous Job Title</w:t>
      </w:r>
      <w:r>
        <w:rPr>
          <w:color w:val="5A6A8A"/>
        </w:rPr>
        <w:t xml:space="preserve">  —  Previous Company</w:t>
      </w:r>
    </w:p>
    <w:p>
      <w:pPr>
        <w:spacing w:after="60"/>
      </w:pPr>
      <w:r>
        <w:rPr>
          <w:color w:val="5A6A8A"/>
          <w:sz w:val="18"/>
          <w:szCs w:val="18"/>
        </w:rPr>
        <w:t xml:space="preserve">Month Year – Month Year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[Describe your role and a key achievement, even if it's not an IT role — transferable skills like teamwork, reliability and problem-solving all count]</w:t>
      </w:r>
    </w:p>
    <w:p>
      <w:pPr>
        <w:pStyle w:val="Heading2"/>
      </w:pPr>
      <w:r>
        <w:t xml:space="preserve">Education</w:t>
      </w:r>
    </w:p>
    <w:p>
      <w:pPr>
        <w:spacing w:after="40"/>
      </w:pPr>
      <w:r>
        <w:rPr>
          <w:b/>
          <w:bCs/>
        </w:rPr>
        <w:t xml:space="preserve">Qualification / Course Name</w:t>
      </w:r>
      <w:r>
        <w:rPr>
          <w:color w:val="5A6A8A"/>
        </w:rPr>
        <w:t xml:space="preserve">  —  Institution Name</w:t>
      </w:r>
    </w:p>
    <w:p>
      <w:pPr>
        <w:spacing w:after="200"/>
      </w:pPr>
      <w:r>
        <w:rPr>
          <w:color w:val="5A6A8A"/>
          <w:sz w:val="18"/>
          <w:szCs w:val="18"/>
        </w:rPr>
        <w:t xml:space="preserve">Year – Year</w:t>
      </w:r>
    </w:p>
    <w:p>
      <w:pPr>
        <w:pStyle w:val="Heading2"/>
      </w:pPr>
      <w:r>
        <w:t xml:space="preserve">References</w:t>
      </w:r>
    </w:p>
    <w:p>
      <w:r>
        <w:t xml:space="preserve">Available on request.</w:t>
      </w:r>
    </w:p>
    <w:sectPr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0"/>
      <w:outlineLvl w:val="0"/>
    </w:pPr>
    <w:rPr>
      <w:rFonts w:ascii="Arial" w:cs="Arial" w:eastAsia="Arial" w:hAnsi="Arial"/>
      <w:b/>
      <w:bCs/>
      <w:color w:val="0D1545"/>
      <w:sz w:val="36"/>
      <w:szCs w:val="36"/>
    </w:rPr>
  </w:style>
  <w:style w:type="paragraph" w:styleId="Heading2">
    <w:name w:val="Heading 2"/>
    <w:basedOn w:val="Normal"/>
    <w:next w:val="Normal"/>
    <w:qFormat/>
    <w:pPr>
      <w:pBdr>
        <w:bottom w:val="single" w:color="1A6CFF" w:sz="6" w:space="2"/>
      </w:pBdr>
      <w:spacing w:after="80" w:before="240"/>
      <w:outlineLvl w:val="1"/>
    </w:pPr>
    <w:rPr>
      <w:rFonts w:ascii="Arial" w:cs="Arial" w:eastAsia="Arial" w:hAnsi="Arial"/>
      <w:b/>
      <w:bCs/>
      <w:caps/>
      <w:color w:val="1A6CFF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2026-06-15T19:03:48.502Z</dcterms:created>
  <dcterms:modified xsi:type="dcterms:W3CDTF">2026-06-15T19:03:48.502Z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